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F753D" w:rsidRPr="0091319C" w:rsidRDefault="007F753D" w:rsidP="007F753D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 xml:space="preserve">ADE Y8 Science </w:t>
      </w:r>
      <w:r w:rsidR="0012079E">
        <w:rPr>
          <w:sz w:val="32"/>
          <w:szCs w:val="32"/>
          <w:u w:val="single"/>
        </w:rPr>
        <w:t>Homework</w:t>
      </w:r>
      <w:r>
        <w:rPr>
          <w:sz w:val="32"/>
          <w:szCs w:val="32"/>
          <w:u w:val="single"/>
        </w:rPr>
        <w:t xml:space="preserve"> – Should we clone humans</w:t>
      </w:r>
      <w:r w:rsidRPr="0091319C">
        <w:rPr>
          <w:sz w:val="32"/>
          <w:szCs w:val="32"/>
          <w:u w:val="single"/>
        </w:rPr>
        <w:t>?</w:t>
      </w:r>
    </w:p>
    <w:p w:rsidR="007F753D" w:rsidRPr="007F753D" w:rsidRDefault="0012079E" w:rsidP="007F753D">
      <w:pPr>
        <w:rPr>
          <w:b/>
          <w:sz w:val="24"/>
          <w:szCs w:val="24"/>
        </w:rPr>
      </w:pPr>
      <w:r>
        <w:rPr>
          <w:b/>
          <w:sz w:val="24"/>
          <w:szCs w:val="24"/>
        </w:rPr>
        <w:t>Set Wednesday 30</w:t>
      </w:r>
      <w:r w:rsidRPr="0012079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2014. </w:t>
      </w:r>
      <w:r w:rsidR="007F753D" w:rsidRPr="007F753D">
        <w:rPr>
          <w:b/>
          <w:sz w:val="24"/>
          <w:szCs w:val="24"/>
        </w:rPr>
        <w:t xml:space="preserve">Due </w:t>
      </w:r>
      <w:r>
        <w:rPr>
          <w:b/>
          <w:sz w:val="24"/>
          <w:szCs w:val="24"/>
        </w:rPr>
        <w:t>on Tuesday 6</w:t>
      </w:r>
      <w:r w:rsidRPr="0012079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2014</w:t>
      </w:r>
      <w:r w:rsidR="007F753D" w:rsidRPr="007F753D">
        <w:rPr>
          <w:b/>
          <w:sz w:val="24"/>
          <w:szCs w:val="24"/>
        </w:rPr>
        <w:t>.</w:t>
      </w:r>
    </w:p>
    <w:p w:rsidR="00FB0907" w:rsidRPr="007F753D" w:rsidRDefault="007F753D" w:rsidP="007F753D">
      <w:pPr>
        <w:rPr>
          <w:sz w:val="24"/>
          <w:szCs w:val="24"/>
        </w:rPr>
      </w:pPr>
      <w:r w:rsidRPr="007F753D">
        <w:rPr>
          <w:sz w:val="24"/>
          <w:szCs w:val="24"/>
        </w:rPr>
        <w:t xml:space="preserve">You need to produce </w:t>
      </w:r>
      <w:r w:rsidR="0012079E">
        <w:rPr>
          <w:sz w:val="24"/>
          <w:szCs w:val="24"/>
          <w:u w:val="single"/>
        </w:rPr>
        <w:t>one</w:t>
      </w:r>
      <w:r w:rsidRPr="0012079E">
        <w:rPr>
          <w:sz w:val="24"/>
          <w:szCs w:val="24"/>
          <w:u w:val="single"/>
        </w:rPr>
        <w:t xml:space="preserve"> neat, handwritten side of A4</w:t>
      </w:r>
      <w:r w:rsidRPr="007F753D">
        <w:rPr>
          <w:sz w:val="24"/>
          <w:szCs w:val="24"/>
        </w:rPr>
        <w:t xml:space="preserve"> on the question above.</w:t>
      </w:r>
    </w:p>
    <w:p w:rsidR="007F753D" w:rsidRPr="007F753D" w:rsidRDefault="007F753D" w:rsidP="007F753D">
      <w:pPr>
        <w:rPr>
          <w:sz w:val="24"/>
          <w:szCs w:val="24"/>
        </w:rPr>
      </w:pPr>
      <w:r w:rsidRPr="007F753D">
        <w:rPr>
          <w:sz w:val="24"/>
          <w:szCs w:val="24"/>
        </w:rPr>
        <w:t>You may want to include:</w:t>
      </w:r>
    </w:p>
    <w:p w:rsidR="007F753D" w:rsidRPr="007F753D" w:rsidRDefault="007F753D" w:rsidP="007F75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53D">
        <w:rPr>
          <w:sz w:val="24"/>
          <w:szCs w:val="24"/>
        </w:rPr>
        <w:t>Potential advantages</w:t>
      </w:r>
    </w:p>
    <w:p w:rsidR="007F753D" w:rsidRPr="007F753D" w:rsidRDefault="007F753D" w:rsidP="007F75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53D">
        <w:rPr>
          <w:sz w:val="24"/>
          <w:szCs w:val="24"/>
        </w:rPr>
        <w:t>Potential problems</w:t>
      </w:r>
    </w:p>
    <w:p w:rsidR="007F753D" w:rsidRPr="007F753D" w:rsidRDefault="007F753D" w:rsidP="007F75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53D">
        <w:rPr>
          <w:b/>
          <w:sz w:val="24"/>
          <w:szCs w:val="24"/>
        </w:rPr>
        <w:t>Moral</w:t>
      </w:r>
      <w:r w:rsidRPr="007F753D">
        <w:rPr>
          <w:sz w:val="24"/>
          <w:szCs w:val="24"/>
        </w:rPr>
        <w:t xml:space="preserve"> and e</w:t>
      </w:r>
      <w:r w:rsidRPr="007F753D">
        <w:rPr>
          <w:b/>
          <w:sz w:val="24"/>
          <w:szCs w:val="24"/>
        </w:rPr>
        <w:t>thical</w:t>
      </w:r>
      <w:r w:rsidRPr="007F753D">
        <w:rPr>
          <w:sz w:val="24"/>
          <w:szCs w:val="24"/>
        </w:rPr>
        <w:t xml:space="preserve"> considerations</w:t>
      </w:r>
    </w:p>
    <w:p w:rsidR="007F753D" w:rsidRPr="007F753D" w:rsidRDefault="007F753D" w:rsidP="007F75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53D">
        <w:rPr>
          <w:sz w:val="24"/>
          <w:szCs w:val="24"/>
        </w:rPr>
        <w:t>Your own opinion</w:t>
      </w:r>
    </w:p>
    <w:p w:rsidR="007F753D" w:rsidRPr="007F753D" w:rsidRDefault="007F753D" w:rsidP="007F753D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53D">
        <w:rPr>
          <w:sz w:val="24"/>
          <w:szCs w:val="24"/>
        </w:rPr>
        <w:t>A concluding statement or suggestion</w:t>
      </w:r>
    </w:p>
    <w:p w:rsidR="007F753D" w:rsidRDefault="007F753D" w:rsidP="007F753D">
      <w:pPr>
        <w:rPr>
          <w:sz w:val="24"/>
          <w:szCs w:val="24"/>
        </w:rPr>
      </w:pPr>
      <w:r w:rsidRPr="007F753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56361602" wp14:editId="73F724B6">
                <wp:simplePos x="0" y="0"/>
                <wp:positionH relativeFrom="column">
                  <wp:posOffset>-20320</wp:posOffset>
                </wp:positionH>
                <wp:positionV relativeFrom="paragraph">
                  <wp:posOffset>208280</wp:posOffset>
                </wp:positionV>
                <wp:extent cx="5648960" cy="975360"/>
                <wp:effectExtent l="0" t="0" r="27940" b="15240"/>
                <wp:wrapNone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7F753D" w:rsidRPr="007F753D" w:rsidRDefault="007F75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753D">
                              <w:rPr>
                                <w:sz w:val="24"/>
                                <w:szCs w:val="24"/>
                              </w:rPr>
                              <w:t>http://www.telegraph.co.uk/science/science-news/9753647/Human-cloning-within-50-years.html</w:t>
                            </w:r>
                          </w:p>
                          <w:p w:rsidR="007F753D" w:rsidRPr="007F753D" w:rsidRDefault="007F75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753D">
                              <w:rPr>
                                <w:sz w:val="24"/>
                                <w:szCs w:val="24"/>
                              </w:rPr>
                              <w:t>http://science.howstuffworks.com/life/genetic/human-cloning.htm</w:t>
                            </w:r>
                          </w:p>
                          <w:p w:rsidR="007F753D" w:rsidRPr="007F753D" w:rsidRDefault="007F753D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w14:anchorId="56361602" id="_x0000_t202" coordsize="21600,21600" o:spt="202" path="m,l,21600r21600,l21600,xe">
                <v:stroke joinstyle="miter"/>
                <v:path gradientshapeok="t" o:connecttype="rect"/>
              </v:shapetype>
              <v:shape id="Text Box 1" o:spid="_x0000_s1026" type="#_x0000_t202" style="position:absolute;margin-left:-1.6pt;margin-top:16.4pt;width:444.8pt;height:76.8pt;z-index:251659264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" fillcolor="white [3201]" strokeweight=".5pt">
                <v:textbox>
                  <w:txbxContent>
                    <w:p w:rsidR="007F753D" w:rsidRPr="007F753D" w:rsidRDefault="007F753D">
                      <w:pPr>
                        <w:rPr>
                          <w:sz w:val="24"/>
                          <w:szCs w:val="24"/>
                        </w:rPr>
                      </w:pPr>
                      <w:r w:rsidRPr="007F753D">
                        <w:rPr>
                          <w:sz w:val="24"/>
                          <w:szCs w:val="24"/>
                        </w:rPr>
                        <w:t>http://www.telegraph.co.uk/science/science-news/9753647/Human-cloning-within-50-years.html</w:t>
                      </w:r>
                    </w:p>
                    <w:p w:rsidR="007F753D" w:rsidRPr="007F753D" w:rsidRDefault="007F753D">
                      <w:pPr>
                        <w:rPr>
                          <w:sz w:val="24"/>
                          <w:szCs w:val="24"/>
                        </w:rPr>
                      </w:pPr>
                      <w:r w:rsidRPr="007F753D">
                        <w:rPr>
                          <w:sz w:val="24"/>
                          <w:szCs w:val="24"/>
                        </w:rPr>
                        <w:t>http://science.howstuffworks.com/life/genetic/human-cloning.htm</w:t>
                      </w:r>
                    </w:p>
                    <w:p w:rsidR="007F753D" w:rsidRPr="007F753D" w:rsidRDefault="007F753D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7F753D" w:rsidRDefault="007F753D" w:rsidP="007F753D">
      <w:pPr>
        <w:rPr>
          <w:sz w:val="24"/>
          <w:szCs w:val="24"/>
        </w:rPr>
      </w:pPr>
    </w:p>
    <w:p w:rsidR="007F753D" w:rsidRDefault="007F753D" w:rsidP="007F753D">
      <w:pPr>
        <w:rPr>
          <w:sz w:val="24"/>
          <w:szCs w:val="24"/>
        </w:rPr>
      </w:pPr>
    </w:p>
    <w:p w:rsidR="007F753D" w:rsidRDefault="007F753D" w:rsidP="007F753D">
      <w:pPr>
        <w:rPr>
          <w:sz w:val="24"/>
          <w:szCs w:val="24"/>
        </w:rPr>
      </w:pPr>
    </w:p>
    <w:p w:rsidR="007F753D" w:rsidRDefault="007F753D" w:rsidP="007F753D">
      <w:pPr>
        <w:rPr>
          <w:sz w:val="24"/>
          <w:szCs w:val="24"/>
        </w:rPr>
      </w:pPr>
    </w:p>
    <w:p w:rsidR="0012079E" w:rsidRDefault="0012079E" w:rsidP="007F753D">
      <w:pPr>
        <w:rPr>
          <w:sz w:val="24"/>
          <w:szCs w:val="24"/>
        </w:rPr>
      </w:pPr>
    </w:p>
    <w:p w:rsidR="0012079E" w:rsidRDefault="0012079E" w:rsidP="007F753D">
      <w:pPr>
        <w:rPr>
          <w:sz w:val="24"/>
          <w:szCs w:val="24"/>
        </w:rPr>
      </w:pPr>
      <w:bookmarkStart w:id="0" w:name="_GoBack"/>
      <w:bookmarkEnd w:id="0"/>
    </w:p>
    <w:p w:rsidR="0012079E" w:rsidRDefault="0012079E" w:rsidP="007F753D">
      <w:pPr>
        <w:rPr>
          <w:sz w:val="24"/>
          <w:szCs w:val="24"/>
        </w:rPr>
      </w:pPr>
    </w:p>
    <w:p w:rsidR="0012079E" w:rsidRPr="0091319C" w:rsidRDefault="0012079E" w:rsidP="0012079E">
      <w:pPr>
        <w:jc w:val="center"/>
        <w:rPr>
          <w:sz w:val="32"/>
          <w:szCs w:val="32"/>
          <w:u w:val="single"/>
        </w:rPr>
      </w:pPr>
      <w:r>
        <w:rPr>
          <w:sz w:val="32"/>
          <w:szCs w:val="32"/>
          <w:u w:val="single"/>
        </w:rPr>
        <w:t>ADE Y8 Science Homework – Should we clone humans</w:t>
      </w:r>
      <w:r w:rsidRPr="0091319C">
        <w:rPr>
          <w:sz w:val="32"/>
          <w:szCs w:val="32"/>
          <w:u w:val="single"/>
        </w:rPr>
        <w:t>?</w:t>
      </w:r>
    </w:p>
    <w:p w:rsidR="0012079E" w:rsidRPr="007F753D" w:rsidRDefault="0012079E" w:rsidP="0012079E">
      <w:pPr>
        <w:rPr>
          <w:b/>
          <w:sz w:val="24"/>
          <w:szCs w:val="24"/>
        </w:rPr>
      </w:pPr>
      <w:r>
        <w:rPr>
          <w:b/>
          <w:sz w:val="24"/>
          <w:szCs w:val="24"/>
        </w:rPr>
        <w:t>Set Wednesday 30</w:t>
      </w:r>
      <w:r w:rsidRPr="0012079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April 2014. </w:t>
      </w:r>
      <w:r w:rsidRPr="007F753D">
        <w:rPr>
          <w:b/>
          <w:sz w:val="24"/>
          <w:szCs w:val="24"/>
        </w:rPr>
        <w:t xml:space="preserve">Due </w:t>
      </w:r>
      <w:r>
        <w:rPr>
          <w:b/>
          <w:sz w:val="24"/>
          <w:szCs w:val="24"/>
        </w:rPr>
        <w:t>on Tuesday 6</w:t>
      </w:r>
      <w:r w:rsidRPr="0012079E">
        <w:rPr>
          <w:b/>
          <w:sz w:val="24"/>
          <w:szCs w:val="24"/>
          <w:vertAlign w:val="superscript"/>
        </w:rPr>
        <w:t>th</w:t>
      </w:r>
      <w:r>
        <w:rPr>
          <w:b/>
          <w:sz w:val="24"/>
          <w:szCs w:val="24"/>
        </w:rPr>
        <w:t xml:space="preserve"> May 2014</w:t>
      </w:r>
      <w:r w:rsidRPr="007F753D">
        <w:rPr>
          <w:b/>
          <w:sz w:val="24"/>
          <w:szCs w:val="24"/>
        </w:rPr>
        <w:t>.</w:t>
      </w:r>
    </w:p>
    <w:p w:rsidR="0012079E" w:rsidRPr="007F753D" w:rsidRDefault="0012079E" w:rsidP="0012079E">
      <w:pPr>
        <w:rPr>
          <w:sz w:val="24"/>
          <w:szCs w:val="24"/>
        </w:rPr>
      </w:pPr>
      <w:r w:rsidRPr="007F753D">
        <w:rPr>
          <w:sz w:val="24"/>
          <w:szCs w:val="24"/>
        </w:rPr>
        <w:t xml:space="preserve">You need to produce </w:t>
      </w:r>
      <w:r>
        <w:rPr>
          <w:sz w:val="24"/>
          <w:szCs w:val="24"/>
          <w:u w:val="single"/>
        </w:rPr>
        <w:t>one</w:t>
      </w:r>
      <w:r w:rsidRPr="0012079E">
        <w:rPr>
          <w:sz w:val="24"/>
          <w:szCs w:val="24"/>
          <w:u w:val="single"/>
        </w:rPr>
        <w:t xml:space="preserve"> neat, handwritten side of A4</w:t>
      </w:r>
      <w:r w:rsidRPr="007F753D">
        <w:rPr>
          <w:sz w:val="24"/>
          <w:szCs w:val="24"/>
        </w:rPr>
        <w:t xml:space="preserve"> on the question above.</w:t>
      </w:r>
    </w:p>
    <w:p w:rsidR="0012079E" w:rsidRPr="007F753D" w:rsidRDefault="0012079E" w:rsidP="0012079E">
      <w:pPr>
        <w:rPr>
          <w:sz w:val="24"/>
          <w:szCs w:val="24"/>
        </w:rPr>
      </w:pPr>
      <w:r w:rsidRPr="007F753D">
        <w:rPr>
          <w:sz w:val="24"/>
          <w:szCs w:val="24"/>
        </w:rPr>
        <w:t>You may want to include:</w:t>
      </w:r>
    </w:p>
    <w:p w:rsidR="0012079E" w:rsidRPr="007F753D" w:rsidRDefault="0012079E" w:rsidP="00120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53D">
        <w:rPr>
          <w:sz w:val="24"/>
          <w:szCs w:val="24"/>
        </w:rPr>
        <w:t>Potential advantages</w:t>
      </w:r>
    </w:p>
    <w:p w:rsidR="0012079E" w:rsidRPr="007F753D" w:rsidRDefault="0012079E" w:rsidP="00120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53D">
        <w:rPr>
          <w:sz w:val="24"/>
          <w:szCs w:val="24"/>
        </w:rPr>
        <w:t>Potential problems</w:t>
      </w:r>
    </w:p>
    <w:p w:rsidR="0012079E" w:rsidRPr="007F753D" w:rsidRDefault="0012079E" w:rsidP="00120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53D">
        <w:rPr>
          <w:b/>
          <w:sz w:val="24"/>
          <w:szCs w:val="24"/>
        </w:rPr>
        <w:t>Moral</w:t>
      </w:r>
      <w:r w:rsidRPr="007F753D">
        <w:rPr>
          <w:sz w:val="24"/>
          <w:szCs w:val="24"/>
        </w:rPr>
        <w:t xml:space="preserve"> and e</w:t>
      </w:r>
      <w:r w:rsidRPr="007F753D">
        <w:rPr>
          <w:b/>
          <w:sz w:val="24"/>
          <w:szCs w:val="24"/>
        </w:rPr>
        <w:t>thical</w:t>
      </w:r>
      <w:r w:rsidRPr="007F753D">
        <w:rPr>
          <w:sz w:val="24"/>
          <w:szCs w:val="24"/>
        </w:rPr>
        <w:t xml:space="preserve"> considerations</w:t>
      </w:r>
    </w:p>
    <w:p w:rsidR="0012079E" w:rsidRPr="007F753D" w:rsidRDefault="0012079E" w:rsidP="00120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53D">
        <w:rPr>
          <w:sz w:val="24"/>
          <w:szCs w:val="24"/>
        </w:rPr>
        <w:t>Your own opinion</w:t>
      </w:r>
    </w:p>
    <w:p w:rsidR="0012079E" w:rsidRPr="007F753D" w:rsidRDefault="0012079E" w:rsidP="0012079E">
      <w:pPr>
        <w:pStyle w:val="ListParagraph"/>
        <w:numPr>
          <w:ilvl w:val="0"/>
          <w:numId w:val="1"/>
        </w:numPr>
        <w:rPr>
          <w:sz w:val="24"/>
          <w:szCs w:val="24"/>
        </w:rPr>
      </w:pPr>
      <w:r w:rsidRPr="007F753D">
        <w:rPr>
          <w:sz w:val="24"/>
          <w:szCs w:val="24"/>
        </w:rPr>
        <w:t>A concluding statement or suggestion</w:t>
      </w:r>
    </w:p>
    <w:p w:rsidR="0012079E" w:rsidRDefault="0012079E" w:rsidP="0012079E">
      <w:pPr>
        <w:rPr>
          <w:sz w:val="24"/>
          <w:szCs w:val="24"/>
        </w:rPr>
      </w:pPr>
      <w:r w:rsidRPr="007F753D">
        <w:rPr>
          <w:noProof/>
          <w:sz w:val="24"/>
          <w:szCs w:val="24"/>
          <w:lang w:eastAsia="en-GB"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04B835C1" wp14:editId="29F2DCFE">
                <wp:simplePos x="0" y="0"/>
                <wp:positionH relativeFrom="column">
                  <wp:posOffset>-20320</wp:posOffset>
                </wp:positionH>
                <wp:positionV relativeFrom="paragraph">
                  <wp:posOffset>208280</wp:posOffset>
                </wp:positionV>
                <wp:extent cx="5648960" cy="975360"/>
                <wp:effectExtent l="0" t="0" r="27940" b="15240"/>
                <wp:wrapNone/>
                <wp:docPr id="3" name="Text Box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48960" cy="975360"/>
                        </a:xfrm>
                        <a:prstGeom prst="rect">
                          <a:avLst/>
                        </a:prstGeom>
                        <a:solidFill>
                          <a:schemeClr val="lt1"/>
                        </a:solidFill>
                        <a:ln w="6350">
                          <a:solidFill>
                            <a:prstClr val="black"/>
                          </a:solidFill>
                        </a:ln>
                        <a:effectLst/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:rsidR="0012079E" w:rsidRPr="007F753D" w:rsidRDefault="0012079E" w:rsidP="001207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753D">
                              <w:rPr>
                                <w:sz w:val="24"/>
                                <w:szCs w:val="24"/>
                              </w:rPr>
                              <w:t>http://www.telegraph.co.uk/science/science-news/9753647/Human-cloning-within-50-years.html</w:t>
                            </w:r>
                          </w:p>
                          <w:p w:rsidR="0012079E" w:rsidRPr="007F753D" w:rsidRDefault="0012079E" w:rsidP="001207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  <w:r w:rsidRPr="007F753D">
                              <w:rPr>
                                <w:sz w:val="24"/>
                                <w:szCs w:val="24"/>
                              </w:rPr>
                              <w:t>http://science.howstuffworks.com/life/genetic/human-cloning.htm</w:t>
                            </w:r>
                          </w:p>
                          <w:p w:rsidR="0012079E" w:rsidRPr="007F753D" w:rsidRDefault="0012079E" w:rsidP="0012079E">
                            <w:pPr>
                              <w:rPr>
                                <w:sz w:val="24"/>
                                <w:szCs w:val="24"/>
                              </w:rPr>
                            </w:pP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w14:anchorId="04B835C1" id="Text Box 3" o:spid="_x0000_s1027" type="#_x0000_t202" style="position:absolute;margin-left:-1.6pt;margin-top:16.4pt;width:444.8pt;height:76.8pt;z-index:251661312;visibility:visible;mso-wrap-style:square;mso-height-percent:0;mso-wrap-distance-left:9pt;mso-wrap-distance-top:0;mso-wrap-distance-right:9pt;mso-wrap-distance-bottom:0;mso-position-horizontal:absolute;mso-position-horizontal-relative:text;mso-position-vertical:absolute;mso-position-vertical-relative:text;mso-height-percent:0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" fillcolor="white [3201]" strokeweight=".5pt">
                <v:textbox>
                  <w:txbxContent>
                    <w:p w:rsidR="0012079E" w:rsidRPr="007F753D" w:rsidRDefault="0012079E" w:rsidP="0012079E">
                      <w:pPr>
                        <w:rPr>
                          <w:sz w:val="24"/>
                          <w:szCs w:val="24"/>
                        </w:rPr>
                      </w:pPr>
                      <w:r w:rsidRPr="007F753D">
                        <w:rPr>
                          <w:sz w:val="24"/>
                          <w:szCs w:val="24"/>
                        </w:rPr>
                        <w:t>http://www.telegraph.co.uk/science/science-news/9753647/Human-cloning-within-50-years.html</w:t>
                      </w:r>
                    </w:p>
                    <w:p w:rsidR="0012079E" w:rsidRPr="007F753D" w:rsidRDefault="0012079E" w:rsidP="0012079E">
                      <w:pPr>
                        <w:rPr>
                          <w:sz w:val="24"/>
                          <w:szCs w:val="24"/>
                        </w:rPr>
                      </w:pPr>
                      <w:r w:rsidRPr="007F753D">
                        <w:rPr>
                          <w:sz w:val="24"/>
                          <w:szCs w:val="24"/>
                        </w:rPr>
                        <w:t>http://science.howstuffworks.com/life/genetic/human-cloning.htm</w:t>
                      </w:r>
                    </w:p>
                    <w:p w:rsidR="0012079E" w:rsidRPr="007F753D" w:rsidRDefault="0012079E" w:rsidP="0012079E">
                      <w:pPr>
                        <w:rPr>
                          <w:sz w:val="24"/>
                          <w:szCs w:val="24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sectPr w:rsidR="0012079E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146BCA" w:rsidRDefault="00146BCA" w:rsidP="007F753D">
      <w:pPr>
        <w:spacing w:after="0" w:line="240" w:lineRule="auto"/>
      </w:pPr>
      <w:r>
        <w:separator/>
      </w:r>
    </w:p>
  </w:endnote>
  <w:endnote w:type="continuationSeparator" w:id="0">
    <w:p w:rsidR="00146BCA" w:rsidRDefault="00146BCA" w:rsidP="007F753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146BCA" w:rsidRDefault="00146BCA" w:rsidP="007F753D">
      <w:pPr>
        <w:spacing w:after="0" w:line="240" w:lineRule="auto"/>
      </w:pPr>
      <w:r>
        <w:separator/>
      </w:r>
    </w:p>
  </w:footnote>
  <w:footnote w:type="continuationSeparator" w:id="0">
    <w:p w:rsidR="00146BCA" w:rsidRDefault="00146BCA" w:rsidP="007F753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>
    <w:nsid w:val="52542E58"/>
    <w:multiLevelType w:val="hybridMultilevel"/>
    <w:tmpl w:val="5FBE5BB0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46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7F753D"/>
    <w:rsid w:val="0012079E"/>
    <w:rsid w:val="00146BCA"/>
    <w:rsid w:val="007F753D"/>
    <w:rsid w:val="00BE21DB"/>
    <w:rsid w:val="00FB09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docId w15:val="{5513FF40-669E-49CC-A031-52C1347EDD9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7F753D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7F7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7F753D"/>
  </w:style>
  <w:style w:type="paragraph" w:styleId="Footer">
    <w:name w:val="footer"/>
    <w:basedOn w:val="Normal"/>
    <w:link w:val="FooterChar"/>
    <w:uiPriority w:val="99"/>
    <w:unhideWhenUsed/>
    <w:rsid w:val="007F753D"/>
    <w:pPr>
      <w:tabs>
        <w:tab w:val="center" w:pos="4513"/>
        <w:tab w:val="right" w:pos="9026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7F753D"/>
  </w:style>
  <w:style w:type="paragraph" w:styleId="ListParagraph">
    <w:name w:val="List Paragraph"/>
    <w:basedOn w:val="Normal"/>
    <w:uiPriority w:val="34"/>
    <w:qFormat/>
    <w:rsid w:val="007F753D"/>
    <w:pPr>
      <w:ind w:left="720"/>
      <w:contextualSpacing/>
    </w:pPr>
  </w:style>
  <w:style w:type="character" w:styleId="Hyperlink">
    <w:name w:val="Hyperlink"/>
    <w:basedOn w:val="DefaultParagraphFont"/>
    <w:uiPriority w:val="99"/>
    <w:unhideWhenUsed/>
    <w:rsid w:val="007F753D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585</Characters>
  <Application>Microsoft Office Word</Application>
  <DocSecurity>0</DocSecurity>
  <Lines>4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686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Alice</dc:creator>
  <cp:lastModifiedBy>Alice Dawe (HAGR)</cp:lastModifiedBy>
  <cp:revision>2</cp:revision>
  <dcterms:created xsi:type="dcterms:W3CDTF">2014-04-28T16:37:00Z</dcterms:created>
  <dcterms:modified xsi:type="dcterms:W3CDTF">2014-04-28T16:37:00Z</dcterms:modified>
</cp:coreProperties>
</file>